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5C879" w14:textId="55C86811" w:rsidR="000E4520" w:rsidRDefault="00F2163B" w:rsidP="377193D2">
      <w:pPr>
        <w:pStyle w:val="Heading1"/>
        <w:jc w:val="center"/>
      </w:pPr>
      <w:bookmarkStart w:id="0" w:name="_GoBack"/>
      <w:bookmarkEnd w:id="0"/>
      <w:r>
        <w:rPr>
          <w:noProof/>
        </w:rPr>
        <w:drawing>
          <wp:inline distT="0" distB="0" distL="0" distR="0" wp14:anchorId="0BCAE2E0" wp14:editId="7E5AB6CF">
            <wp:extent cx="1571625" cy="884039"/>
            <wp:effectExtent l="0" t="0" r="0" b="0"/>
            <wp:docPr id="17776010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884039"/>
                    </a:xfrm>
                    <a:prstGeom prst="rect">
                      <a:avLst/>
                    </a:prstGeom>
                  </pic:spPr>
                </pic:pic>
              </a:graphicData>
            </a:graphic>
          </wp:inline>
        </w:drawing>
      </w:r>
    </w:p>
    <w:p w14:paraId="15F1888B" w14:textId="3B7297CA" w:rsidR="000E4520" w:rsidRDefault="00687922" w:rsidP="377193D2">
      <w:pPr>
        <w:pStyle w:val="Heading1"/>
        <w:jc w:val="center"/>
      </w:pPr>
      <w:r>
        <w:rPr>
          <w:sz w:val="56"/>
          <w:szCs w:val="56"/>
        </w:rPr>
        <w:t>Board and Train Service agreement</w:t>
      </w:r>
    </w:p>
    <w:p w14:paraId="4E8EEDF3" w14:textId="534748A8" w:rsidR="377193D2" w:rsidRDefault="377193D2" w:rsidP="00D03BA3">
      <w:pPr>
        <w:jc w:val="center"/>
        <w:rPr>
          <w:sz w:val="28"/>
          <w:szCs w:val="28"/>
        </w:rPr>
      </w:pPr>
      <w:r w:rsidRPr="377193D2">
        <w:rPr>
          <w:sz w:val="28"/>
          <w:szCs w:val="28"/>
        </w:rPr>
        <w:t>This Agreement is ma</w:t>
      </w:r>
      <w:r w:rsidR="00D03BA3">
        <w:rPr>
          <w:sz w:val="28"/>
          <w:szCs w:val="28"/>
        </w:rPr>
        <w:t>de between the two parties listed below on this _______ day of ______________</w:t>
      </w:r>
    </w:p>
    <w:p w14:paraId="70BB292C" w14:textId="112E2F7F" w:rsidR="00D03BA3" w:rsidRDefault="00D03BA3" w:rsidP="00D03BA3">
      <w:pPr>
        <w:jc w:val="center"/>
        <w:rPr>
          <w:sz w:val="28"/>
          <w:szCs w:val="28"/>
        </w:rPr>
      </w:pPr>
    </w:p>
    <w:p w14:paraId="33E0E0F9" w14:textId="060585A1" w:rsidR="00D03BA3" w:rsidRDefault="00D03BA3" w:rsidP="00D03BA3">
      <w:pPr>
        <w:rPr>
          <w:sz w:val="28"/>
          <w:szCs w:val="28"/>
        </w:rPr>
      </w:pPr>
      <w:r>
        <w:rPr>
          <w:sz w:val="28"/>
          <w:szCs w:val="28"/>
        </w:rPr>
        <w:t>K</w:t>
      </w:r>
      <w:r w:rsidR="00687922">
        <w:rPr>
          <w:sz w:val="28"/>
          <w:szCs w:val="28"/>
        </w:rPr>
        <w:t>.</w:t>
      </w:r>
      <w:r>
        <w:rPr>
          <w:sz w:val="28"/>
          <w:szCs w:val="28"/>
        </w:rPr>
        <w:t xml:space="preserve">NINE TRAINING                                   </w:t>
      </w:r>
      <w:r w:rsidR="003F7A77">
        <w:rPr>
          <w:sz w:val="28"/>
          <w:szCs w:val="28"/>
        </w:rPr>
        <w:t xml:space="preserve">   __________________________</w:t>
      </w:r>
      <w:r>
        <w:rPr>
          <w:sz w:val="28"/>
          <w:szCs w:val="28"/>
        </w:rPr>
        <w:t xml:space="preserve">   </w:t>
      </w:r>
      <w:r w:rsidR="003F7A77">
        <w:rPr>
          <w:sz w:val="28"/>
          <w:szCs w:val="28"/>
        </w:rPr>
        <w:t xml:space="preserve">                  </w:t>
      </w:r>
    </w:p>
    <w:p w14:paraId="162ACE17" w14:textId="12B2BC47" w:rsidR="00D03BA3" w:rsidRDefault="00D03BA3" w:rsidP="00D03BA3">
      <w:pPr>
        <w:rPr>
          <w:sz w:val="28"/>
          <w:szCs w:val="28"/>
        </w:rPr>
      </w:pPr>
      <w:r>
        <w:rPr>
          <w:sz w:val="28"/>
          <w:szCs w:val="28"/>
        </w:rPr>
        <w:t>9014 Windward Trace                   and        __________________________</w:t>
      </w:r>
    </w:p>
    <w:p w14:paraId="7FB120CA" w14:textId="5DEDB902" w:rsidR="00D03BA3" w:rsidRDefault="00D03BA3" w:rsidP="00D03BA3">
      <w:pPr>
        <w:rPr>
          <w:sz w:val="28"/>
          <w:szCs w:val="28"/>
        </w:rPr>
      </w:pPr>
      <w:r>
        <w:rPr>
          <w:sz w:val="28"/>
          <w:szCs w:val="28"/>
        </w:rPr>
        <w:t>SanAntonio, TX 78254                                __________________________</w:t>
      </w:r>
    </w:p>
    <w:p w14:paraId="03DF744C" w14:textId="6E240C2C" w:rsidR="00D03BA3" w:rsidRDefault="00D03BA3" w:rsidP="00D03BA3">
      <w:pPr>
        <w:rPr>
          <w:sz w:val="28"/>
          <w:szCs w:val="28"/>
        </w:rPr>
      </w:pPr>
    </w:p>
    <w:p w14:paraId="77F3E37A" w14:textId="5AA9EF70" w:rsidR="00230290" w:rsidRDefault="00687922" w:rsidP="00D03BA3">
      <w:pPr>
        <w:rPr>
          <w:sz w:val="28"/>
          <w:szCs w:val="28"/>
        </w:rPr>
      </w:pPr>
      <w:r>
        <w:rPr>
          <w:sz w:val="28"/>
          <w:szCs w:val="28"/>
        </w:rPr>
        <w:t>K.NINE</w:t>
      </w:r>
      <w:r w:rsidR="00230290">
        <w:rPr>
          <w:sz w:val="28"/>
          <w:szCs w:val="28"/>
        </w:rPr>
        <w:t xml:space="preserve"> will be taking possession of my dog/dogs on the dates listed below</w:t>
      </w:r>
    </w:p>
    <w:p w14:paraId="2B77A34D" w14:textId="21634380" w:rsidR="00230290" w:rsidRDefault="00230290" w:rsidP="00D03BA3">
      <w:pPr>
        <w:rPr>
          <w:sz w:val="28"/>
          <w:szCs w:val="28"/>
        </w:rPr>
      </w:pPr>
      <w:r>
        <w:rPr>
          <w:sz w:val="28"/>
          <w:szCs w:val="28"/>
        </w:rPr>
        <w:t>From _________________________ till____________________________</w:t>
      </w:r>
    </w:p>
    <w:p w14:paraId="78215BBD" w14:textId="36BE6736" w:rsidR="00230290" w:rsidRDefault="00230290" w:rsidP="00D03BA3">
      <w:pPr>
        <w:rPr>
          <w:sz w:val="28"/>
          <w:szCs w:val="28"/>
        </w:rPr>
      </w:pPr>
      <w:r>
        <w:rPr>
          <w:sz w:val="28"/>
          <w:szCs w:val="28"/>
        </w:rPr>
        <w:t>For  Training_______           Boarding_______       IKT Training_________</w:t>
      </w:r>
    </w:p>
    <w:p w14:paraId="418A5BEF" w14:textId="77777777" w:rsidR="003F7A77" w:rsidRDefault="003F7A77" w:rsidP="00D03BA3">
      <w:pPr>
        <w:rPr>
          <w:sz w:val="28"/>
          <w:szCs w:val="28"/>
        </w:rPr>
      </w:pPr>
    </w:p>
    <w:p w14:paraId="29B28DF6" w14:textId="708031DB" w:rsidR="00230290" w:rsidRDefault="00687922" w:rsidP="00D03BA3">
      <w:pPr>
        <w:rPr>
          <w:sz w:val="28"/>
          <w:szCs w:val="28"/>
        </w:rPr>
      </w:pPr>
      <w:r>
        <w:rPr>
          <w:sz w:val="28"/>
          <w:szCs w:val="28"/>
        </w:rPr>
        <w:t>Pet name___________</w:t>
      </w:r>
      <w:r w:rsidR="003F7A77">
        <w:rPr>
          <w:sz w:val="28"/>
          <w:szCs w:val="28"/>
        </w:rPr>
        <w:t>___</w:t>
      </w:r>
      <w:r>
        <w:rPr>
          <w:sz w:val="28"/>
          <w:szCs w:val="28"/>
        </w:rPr>
        <w:t xml:space="preserve"> Breed_________    Veterinarian____________</w:t>
      </w:r>
    </w:p>
    <w:p w14:paraId="16A8A8B2" w14:textId="64CD594B" w:rsidR="00687922" w:rsidRDefault="00687922" w:rsidP="00D03BA3">
      <w:pPr>
        <w:rPr>
          <w:sz w:val="28"/>
          <w:szCs w:val="28"/>
        </w:rPr>
      </w:pPr>
      <w:r>
        <w:rPr>
          <w:sz w:val="28"/>
          <w:szCs w:val="28"/>
        </w:rPr>
        <w:t>Emergency contact_________</w:t>
      </w:r>
      <w:r w:rsidR="003F7A77">
        <w:rPr>
          <w:sz w:val="28"/>
          <w:szCs w:val="28"/>
        </w:rPr>
        <w:t>___________________________________</w:t>
      </w:r>
    </w:p>
    <w:p w14:paraId="4E0B405E" w14:textId="20B144BF" w:rsidR="00687922" w:rsidRDefault="00687922" w:rsidP="00D03BA3">
      <w:pPr>
        <w:rPr>
          <w:sz w:val="28"/>
          <w:szCs w:val="28"/>
        </w:rPr>
      </w:pPr>
    </w:p>
    <w:p w14:paraId="4BA70AC2" w14:textId="25236448" w:rsidR="00687922" w:rsidRDefault="00687922" w:rsidP="00687922">
      <w:pPr>
        <w:jc w:val="center"/>
        <w:rPr>
          <w:b/>
          <w:sz w:val="32"/>
          <w:szCs w:val="32"/>
        </w:rPr>
      </w:pPr>
      <w:r>
        <w:rPr>
          <w:b/>
          <w:sz w:val="32"/>
          <w:szCs w:val="32"/>
          <w:u w:val="single"/>
        </w:rPr>
        <w:t>TERMS</w:t>
      </w:r>
    </w:p>
    <w:p w14:paraId="59CAE018" w14:textId="5703CC90" w:rsidR="00687922" w:rsidRDefault="00687922" w:rsidP="00687922">
      <w:pPr>
        <w:jc w:val="center"/>
        <w:rPr>
          <w:b/>
          <w:sz w:val="32"/>
          <w:szCs w:val="32"/>
        </w:rPr>
      </w:pPr>
    </w:p>
    <w:p w14:paraId="47CB93F8" w14:textId="30BFCFC8" w:rsidR="00687922" w:rsidRDefault="00687922" w:rsidP="00687922">
      <w:pPr>
        <w:rPr>
          <w:sz w:val="28"/>
          <w:szCs w:val="28"/>
        </w:rPr>
      </w:pPr>
      <w:r>
        <w:rPr>
          <w:sz w:val="28"/>
          <w:szCs w:val="28"/>
        </w:rPr>
        <w:t>This is a contract b</w:t>
      </w:r>
      <w:r w:rsidR="000C5330">
        <w:rPr>
          <w:sz w:val="28"/>
          <w:szCs w:val="28"/>
        </w:rPr>
        <w:t>e</w:t>
      </w:r>
      <w:r>
        <w:rPr>
          <w:sz w:val="28"/>
          <w:szCs w:val="28"/>
        </w:rPr>
        <w:t xml:space="preserve">tween K.nine training and the client/owner named above.  </w:t>
      </w:r>
    </w:p>
    <w:p w14:paraId="31F58F29" w14:textId="1C3DA0D4" w:rsidR="00687922" w:rsidRDefault="00687922" w:rsidP="00687922">
      <w:pPr>
        <w:rPr>
          <w:sz w:val="28"/>
          <w:szCs w:val="28"/>
        </w:rPr>
      </w:pPr>
    </w:p>
    <w:p w14:paraId="034FB591" w14:textId="113D2EF3" w:rsidR="00687922" w:rsidRDefault="00687922" w:rsidP="00687922">
      <w:pPr>
        <w:rPr>
          <w:sz w:val="28"/>
          <w:szCs w:val="28"/>
        </w:rPr>
      </w:pPr>
      <w:r>
        <w:rPr>
          <w:sz w:val="28"/>
          <w:szCs w:val="28"/>
        </w:rPr>
        <w:t xml:space="preserve">All training shall be provided at the location indicated by the trainer. K.nine training agrees to </w:t>
      </w:r>
      <w:r w:rsidR="00504B5C">
        <w:rPr>
          <w:sz w:val="28"/>
          <w:szCs w:val="28"/>
        </w:rPr>
        <w:t>exercise reasonable care to maintain a clean, safe</w:t>
      </w:r>
      <w:r w:rsidR="006A7964">
        <w:rPr>
          <w:sz w:val="28"/>
          <w:szCs w:val="28"/>
        </w:rPr>
        <w:t xml:space="preserve"> and</w:t>
      </w:r>
      <w:r w:rsidR="00504B5C">
        <w:rPr>
          <w:sz w:val="28"/>
          <w:szCs w:val="28"/>
        </w:rPr>
        <w:t xml:space="preserve"> </w:t>
      </w:r>
      <w:r w:rsidR="00504B5C">
        <w:rPr>
          <w:sz w:val="28"/>
          <w:szCs w:val="28"/>
        </w:rPr>
        <w:lastRenderedPageBreak/>
        <w:t>secure environment for the pet owner’s dog while the pet is in the custody of K.nine training.  Provided that reasonable care has been exercised, K.nine training shall not be held liable for loss or damage to pet owners dog, from any cause, including specifically disease, escape, theft, fire, injury or death.  Upon arrival for pick up, pet owner agrees pet is good health to their knowledge and current on all vaccinations.  K.nine training</w:t>
      </w:r>
      <w:r w:rsidR="00521978">
        <w:rPr>
          <w:sz w:val="28"/>
          <w:szCs w:val="28"/>
        </w:rPr>
        <w:t xml:space="preserve"> reserves the right to refuse </w:t>
      </w:r>
      <w:r w:rsidR="00504B5C">
        <w:rPr>
          <w:sz w:val="28"/>
          <w:szCs w:val="28"/>
        </w:rPr>
        <w:t>and</w:t>
      </w:r>
      <w:r w:rsidR="00521978">
        <w:rPr>
          <w:sz w:val="28"/>
          <w:szCs w:val="28"/>
        </w:rPr>
        <w:t>/</w:t>
      </w:r>
      <w:r w:rsidR="00504B5C">
        <w:rPr>
          <w:sz w:val="28"/>
          <w:szCs w:val="28"/>
        </w:rPr>
        <w:t>or terminate agreement and return pet to owner immediately if health condition or behavior</w:t>
      </w:r>
      <w:r w:rsidR="00521978">
        <w:rPr>
          <w:sz w:val="28"/>
          <w:szCs w:val="28"/>
        </w:rPr>
        <w:t xml:space="preserve"> of pet</w:t>
      </w:r>
      <w:r w:rsidR="00504B5C">
        <w:rPr>
          <w:sz w:val="28"/>
          <w:szCs w:val="28"/>
        </w:rPr>
        <w:t xml:space="preserve"> could jeopardize the health and safety</w:t>
      </w:r>
      <w:r w:rsidR="00F55D7E">
        <w:rPr>
          <w:sz w:val="28"/>
          <w:szCs w:val="28"/>
        </w:rPr>
        <w:t xml:space="preserve"> of</w:t>
      </w:r>
      <w:r w:rsidR="00504B5C">
        <w:rPr>
          <w:sz w:val="28"/>
          <w:szCs w:val="28"/>
        </w:rPr>
        <w:t xml:space="preserve"> staff or </w:t>
      </w:r>
      <w:r w:rsidR="00521978">
        <w:rPr>
          <w:sz w:val="28"/>
          <w:szCs w:val="28"/>
        </w:rPr>
        <w:t xml:space="preserve">other </w:t>
      </w:r>
      <w:r w:rsidR="00504B5C">
        <w:rPr>
          <w:sz w:val="28"/>
          <w:szCs w:val="28"/>
        </w:rPr>
        <w:t>animals within K.nine training facilities.  Should an emergency arise, o</w:t>
      </w:r>
      <w:r w:rsidR="00521978">
        <w:rPr>
          <w:sz w:val="28"/>
          <w:szCs w:val="28"/>
        </w:rPr>
        <w:t xml:space="preserve">wner grants K.nine training, in it’s sole discretion, to authorize medical treatment at the owner’s expense. The veterinarian will be choice of K.nine training, should your pet’s primary veterinarian not be available </w:t>
      </w:r>
      <w:r w:rsidR="00F55D7E">
        <w:rPr>
          <w:sz w:val="28"/>
          <w:szCs w:val="28"/>
        </w:rPr>
        <w:t xml:space="preserve">or </w:t>
      </w:r>
      <w:r w:rsidR="00521978">
        <w:rPr>
          <w:sz w:val="28"/>
          <w:szCs w:val="28"/>
        </w:rPr>
        <w:t xml:space="preserve">an option depending on circumstances.  </w:t>
      </w:r>
    </w:p>
    <w:p w14:paraId="3EF7F75C" w14:textId="2E017758" w:rsidR="00521978" w:rsidRDefault="00521978" w:rsidP="00687922">
      <w:pPr>
        <w:rPr>
          <w:sz w:val="28"/>
          <w:szCs w:val="28"/>
        </w:rPr>
      </w:pPr>
    </w:p>
    <w:p w14:paraId="094C2471" w14:textId="4D480026" w:rsidR="00521978" w:rsidRDefault="00521978" w:rsidP="00687922">
      <w:pPr>
        <w:rPr>
          <w:sz w:val="28"/>
          <w:szCs w:val="28"/>
        </w:rPr>
      </w:pPr>
      <w:r>
        <w:rPr>
          <w:sz w:val="28"/>
          <w:szCs w:val="28"/>
        </w:rPr>
        <w:t xml:space="preserve">It is understood </w:t>
      </w:r>
      <w:r w:rsidR="006624CD">
        <w:rPr>
          <w:sz w:val="28"/>
          <w:szCs w:val="28"/>
        </w:rPr>
        <w:t>that</w:t>
      </w:r>
      <w:r>
        <w:rPr>
          <w:sz w:val="28"/>
          <w:szCs w:val="28"/>
        </w:rPr>
        <w:t xml:space="preserve"> all behaviors taught while boarding and training must be followed through upon return home.  Success relies heavil</w:t>
      </w:r>
      <w:r w:rsidR="006624CD">
        <w:rPr>
          <w:sz w:val="28"/>
          <w:szCs w:val="28"/>
        </w:rPr>
        <w:t>y upon owner compliance, applyi</w:t>
      </w:r>
      <w:r w:rsidR="00F55D7E">
        <w:rPr>
          <w:sz w:val="28"/>
          <w:szCs w:val="28"/>
        </w:rPr>
        <w:t>n</w:t>
      </w:r>
      <w:r w:rsidR="006624CD">
        <w:rPr>
          <w:sz w:val="28"/>
          <w:szCs w:val="28"/>
        </w:rPr>
        <w:t>g</w:t>
      </w:r>
      <w:r>
        <w:rPr>
          <w:sz w:val="28"/>
          <w:szCs w:val="28"/>
        </w:rPr>
        <w:t xml:space="preserve"> the techniques learned and be</w:t>
      </w:r>
      <w:r w:rsidR="006624CD">
        <w:rPr>
          <w:sz w:val="28"/>
          <w:szCs w:val="28"/>
        </w:rPr>
        <w:t>ing</w:t>
      </w:r>
      <w:r>
        <w:rPr>
          <w:sz w:val="28"/>
          <w:szCs w:val="28"/>
        </w:rPr>
        <w:t xml:space="preserve"> consistent at all times.  Owners will be given detailed explanation of all behaviors learned and how to apply</w:t>
      </w:r>
      <w:r w:rsidR="006624CD">
        <w:rPr>
          <w:sz w:val="28"/>
          <w:szCs w:val="28"/>
        </w:rPr>
        <w:t xml:space="preserve"> them to keep the pet balanced and on track.  Owner understands that boarding and training may</w:t>
      </w:r>
      <w:r w:rsidR="00F55D7E">
        <w:rPr>
          <w:sz w:val="28"/>
          <w:szCs w:val="28"/>
        </w:rPr>
        <w:t xml:space="preserve"> additionally require</w:t>
      </w:r>
      <w:r w:rsidR="006624CD">
        <w:rPr>
          <w:sz w:val="28"/>
          <w:szCs w:val="28"/>
        </w:rPr>
        <w:t xml:space="preserve"> follow up appointments and future assistance from K.nine training </w:t>
      </w:r>
      <w:r w:rsidR="00F55D7E">
        <w:rPr>
          <w:sz w:val="28"/>
          <w:szCs w:val="28"/>
        </w:rPr>
        <w:t>in order for training to continue to be</w:t>
      </w:r>
      <w:r w:rsidR="006624CD">
        <w:rPr>
          <w:sz w:val="28"/>
          <w:szCs w:val="28"/>
        </w:rPr>
        <w:t xml:space="preserve"> successful.  The assistance may be a phone call or a home visit as we never know when a behavior may present itself</w:t>
      </w:r>
      <w:r w:rsidR="00F55D7E">
        <w:rPr>
          <w:sz w:val="28"/>
          <w:szCs w:val="28"/>
        </w:rPr>
        <w:t xml:space="preserve"> or return</w:t>
      </w:r>
      <w:r w:rsidR="006624CD">
        <w:rPr>
          <w:sz w:val="28"/>
          <w:szCs w:val="28"/>
        </w:rPr>
        <w:t xml:space="preserve">.  Owner understands that breed and age are factors in training.  Some breeds learn very quickly while some take more time. K.nine training will do everything to ensure your </w:t>
      </w:r>
      <w:r w:rsidR="00616F4A">
        <w:rPr>
          <w:sz w:val="28"/>
          <w:szCs w:val="28"/>
        </w:rPr>
        <w:t xml:space="preserve">training </w:t>
      </w:r>
      <w:r w:rsidR="006624CD">
        <w:rPr>
          <w:sz w:val="28"/>
          <w:szCs w:val="28"/>
        </w:rPr>
        <w:t>expecta</w:t>
      </w:r>
      <w:r w:rsidR="008B0D05">
        <w:rPr>
          <w:sz w:val="28"/>
          <w:szCs w:val="28"/>
        </w:rPr>
        <w:t>tions are met and that your pet</w:t>
      </w:r>
      <w:r w:rsidR="006624CD">
        <w:rPr>
          <w:sz w:val="28"/>
          <w:szCs w:val="28"/>
        </w:rPr>
        <w:t xml:space="preserve"> has enjoyable experience learning, meeting their </w:t>
      </w:r>
      <w:r w:rsidR="00616F4A">
        <w:rPr>
          <w:sz w:val="28"/>
          <w:szCs w:val="28"/>
        </w:rPr>
        <w:t xml:space="preserve">full </w:t>
      </w:r>
      <w:r w:rsidR="006624CD">
        <w:rPr>
          <w:sz w:val="28"/>
          <w:szCs w:val="28"/>
        </w:rPr>
        <w:t>potential and socializing in a</w:t>
      </w:r>
      <w:r w:rsidR="00616F4A">
        <w:rPr>
          <w:sz w:val="28"/>
          <w:szCs w:val="28"/>
        </w:rPr>
        <w:t xml:space="preserve"> positive, fun environment.  </w:t>
      </w:r>
    </w:p>
    <w:p w14:paraId="52F62A31" w14:textId="3A589C51" w:rsidR="00616F4A" w:rsidRDefault="00616F4A" w:rsidP="00687922">
      <w:pPr>
        <w:rPr>
          <w:sz w:val="28"/>
          <w:szCs w:val="28"/>
        </w:rPr>
      </w:pPr>
    </w:p>
    <w:p w14:paraId="7471A85D" w14:textId="61DFB66E" w:rsidR="00616F4A" w:rsidRPr="003F7A77" w:rsidRDefault="00616F4A" w:rsidP="003F7A77">
      <w:pPr>
        <w:pBdr>
          <w:bottom w:val="single" w:sz="12" w:space="19" w:color="auto"/>
        </w:pBdr>
        <w:rPr>
          <w:sz w:val="28"/>
          <w:szCs w:val="28"/>
        </w:rPr>
      </w:pPr>
      <w:r w:rsidRPr="003F7A77">
        <w:rPr>
          <w:sz w:val="28"/>
          <w:szCs w:val="28"/>
        </w:rPr>
        <w:t xml:space="preserve">Special instructions </w:t>
      </w:r>
      <w:r w:rsidR="003F7A77">
        <w:rPr>
          <w:sz w:val="28"/>
          <w:szCs w:val="28"/>
        </w:rPr>
        <w:t>from owner (ex. Medications and feeding)</w:t>
      </w:r>
    </w:p>
    <w:p w14:paraId="2784B637" w14:textId="627AA820" w:rsidR="00616F4A" w:rsidRDefault="00616F4A" w:rsidP="00687922">
      <w:pPr>
        <w:rPr>
          <w:sz w:val="28"/>
          <w:szCs w:val="28"/>
        </w:rPr>
      </w:pPr>
    </w:p>
    <w:p w14:paraId="6848B00F" w14:textId="4EF9BE70" w:rsidR="00F943FD" w:rsidRPr="00F96B21" w:rsidRDefault="00616F4A" w:rsidP="00F96B21">
      <w:pPr>
        <w:rPr>
          <w:sz w:val="28"/>
          <w:szCs w:val="28"/>
        </w:rPr>
      </w:pPr>
      <w:r>
        <w:rPr>
          <w:sz w:val="28"/>
          <w:szCs w:val="28"/>
        </w:rPr>
        <w:t xml:space="preserve">Owners signature and date:__________________________                          </w:t>
      </w:r>
      <w:r w:rsidR="00F96B21">
        <w:rPr>
          <w:sz w:val="28"/>
          <w:szCs w:val="28"/>
        </w:rPr>
        <w:t xml:space="preserve">                               </w:t>
      </w:r>
    </w:p>
    <w:p w14:paraId="5C7B72EA" w14:textId="77777777" w:rsidR="00616F4A" w:rsidRPr="00687922" w:rsidRDefault="00616F4A" w:rsidP="00687922">
      <w:pPr>
        <w:rPr>
          <w:sz w:val="28"/>
          <w:szCs w:val="28"/>
        </w:rPr>
      </w:pPr>
    </w:p>
    <w:p w14:paraId="24AA6B56" w14:textId="77777777" w:rsidR="00687922" w:rsidRPr="00687922" w:rsidRDefault="00687922" w:rsidP="00687922">
      <w:pPr>
        <w:rPr>
          <w:b/>
          <w:sz w:val="28"/>
          <w:szCs w:val="28"/>
        </w:rPr>
      </w:pPr>
    </w:p>
    <w:p w14:paraId="4D176A39" w14:textId="77777777" w:rsidR="00687922" w:rsidRPr="00687922" w:rsidRDefault="00687922" w:rsidP="00687922">
      <w:pPr>
        <w:rPr>
          <w:b/>
          <w:sz w:val="32"/>
          <w:szCs w:val="32"/>
          <w:u w:val="single"/>
        </w:rPr>
      </w:pPr>
    </w:p>
    <w:p w14:paraId="4DC26ED5" w14:textId="32376382" w:rsidR="000E4520" w:rsidRDefault="000E4520" w:rsidP="377193D2">
      <w:pPr>
        <w:pStyle w:val="ListBullet"/>
        <w:numPr>
          <w:ilvl w:val="0"/>
          <w:numId w:val="0"/>
        </w:numPr>
      </w:pPr>
    </w:p>
    <w:sectPr w:rsidR="000E4520" w:rsidSect="00B51CFB">
      <w:headerReference w:type="default" r:id="rId8"/>
      <w:footerReference w:type="default" r:id="rId9"/>
      <w:headerReference w:type="first" r:id="rId10"/>
      <w:footerReference w:type="first" r:id="rId11"/>
      <w:pgSz w:w="12240" w:h="15840" w:code="1"/>
      <w:pgMar w:top="1440" w:right="1440" w:bottom="1800" w:left="144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69A94" w14:textId="77777777" w:rsidR="00AD0669" w:rsidRDefault="00AD0669">
      <w:r>
        <w:separator/>
      </w:r>
    </w:p>
    <w:p w14:paraId="37451002" w14:textId="77777777" w:rsidR="00AD0669" w:rsidRDefault="00AD0669"/>
  </w:endnote>
  <w:endnote w:type="continuationSeparator" w:id="0">
    <w:p w14:paraId="352C63A0" w14:textId="77777777" w:rsidR="00AD0669" w:rsidRDefault="00AD0669">
      <w:r>
        <w:continuationSeparator/>
      </w:r>
    </w:p>
    <w:p w14:paraId="02F6B431" w14:textId="77777777" w:rsidR="00AD0669" w:rsidRDefault="00AD0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0E4520" w14:paraId="4102D5AD" w14:textId="77777777">
          <w:tc>
            <w:tcPr>
              <w:tcW w:w="3116" w:type="dxa"/>
            </w:tcPr>
            <w:p w14:paraId="4465F3DE" w14:textId="72D87967" w:rsidR="000E4520" w:rsidRDefault="00F2163B">
              <w:pPr>
                <w:pStyle w:val="Footer"/>
              </w:pPr>
              <w:r>
                <w:fldChar w:fldCharType="begin"/>
              </w:r>
              <w:r>
                <w:instrText xml:space="preserve"> PAGE   \* MERGEFORMAT </w:instrText>
              </w:r>
              <w:r>
                <w:fldChar w:fldCharType="separate"/>
              </w:r>
              <w:r w:rsidR="00462A20">
                <w:rPr>
                  <w:noProof/>
                </w:rPr>
                <w:t>3</w:t>
              </w:r>
              <w:r>
                <w:rPr>
                  <w:noProof/>
                </w:rPr>
                <w:fldChar w:fldCharType="end"/>
              </w:r>
            </w:p>
          </w:tc>
          <w:tc>
            <w:tcPr>
              <w:tcW w:w="3117" w:type="dxa"/>
            </w:tcPr>
            <w:p w14:paraId="490177C3" w14:textId="77777777" w:rsidR="000E4520" w:rsidRDefault="000E4520">
              <w:pPr>
                <w:pStyle w:val="Footer"/>
                <w:jc w:val="center"/>
              </w:pPr>
            </w:p>
          </w:tc>
          <w:tc>
            <w:tcPr>
              <w:tcW w:w="3117" w:type="dxa"/>
            </w:tcPr>
            <w:p w14:paraId="64078257" w14:textId="77777777" w:rsidR="000E4520" w:rsidRDefault="000E4520">
              <w:pPr>
                <w:pStyle w:val="Footer"/>
                <w:jc w:val="right"/>
              </w:pPr>
            </w:p>
          </w:tc>
        </w:tr>
      </w:sdtContent>
    </w:sdt>
  </w:tbl>
  <w:p w14:paraId="534C1304" w14:textId="77777777" w:rsidR="000E4520" w:rsidRDefault="000E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77193D2" w14:paraId="50523FBA" w14:textId="77777777" w:rsidTr="377193D2">
      <w:tc>
        <w:tcPr>
          <w:tcW w:w="3120" w:type="dxa"/>
        </w:tcPr>
        <w:p w14:paraId="6F361EEF" w14:textId="66B04018" w:rsidR="377193D2" w:rsidRDefault="377193D2" w:rsidP="377193D2">
          <w:pPr>
            <w:pStyle w:val="Header"/>
            <w:ind w:left="-115"/>
          </w:pPr>
        </w:p>
      </w:tc>
      <w:tc>
        <w:tcPr>
          <w:tcW w:w="3120" w:type="dxa"/>
        </w:tcPr>
        <w:p w14:paraId="59A1467F" w14:textId="553C83C0" w:rsidR="377193D2" w:rsidRDefault="377193D2" w:rsidP="377193D2">
          <w:pPr>
            <w:pStyle w:val="Header"/>
            <w:jc w:val="center"/>
          </w:pPr>
        </w:p>
      </w:tc>
      <w:tc>
        <w:tcPr>
          <w:tcW w:w="3120" w:type="dxa"/>
        </w:tcPr>
        <w:p w14:paraId="6A6F9972" w14:textId="7326F662" w:rsidR="377193D2" w:rsidRDefault="377193D2" w:rsidP="377193D2">
          <w:pPr>
            <w:pStyle w:val="Header"/>
            <w:ind w:right="-115"/>
            <w:jc w:val="right"/>
          </w:pPr>
        </w:p>
      </w:tc>
    </w:tr>
  </w:tbl>
  <w:p w14:paraId="61ED8D75" w14:textId="51064718" w:rsidR="377193D2" w:rsidRDefault="377193D2" w:rsidP="37719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94E7" w14:textId="77777777" w:rsidR="00AD0669" w:rsidRDefault="00AD0669">
      <w:r>
        <w:separator/>
      </w:r>
    </w:p>
    <w:p w14:paraId="10F9255B" w14:textId="77777777" w:rsidR="00AD0669" w:rsidRDefault="00AD0669"/>
  </w:footnote>
  <w:footnote w:type="continuationSeparator" w:id="0">
    <w:p w14:paraId="3E2304E3" w14:textId="77777777" w:rsidR="00AD0669" w:rsidRDefault="00AD0669">
      <w:r>
        <w:continuationSeparator/>
      </w:r>
    </w:p>
    <w:p w14:paraId="607F49C3" w14:textId="77777777" w:rsidR="00AD0669" w:rsidRDefault="00AD0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77193D2" w14:paraId="110258C5" w14:textId="77777777" w:rsidTr="377193D2">
      <w:tc>
        <w:tcPr>
          <w:tcW w:w="3120" w:type="dxa"/>
        </w:tcPr>
        <w:p w14:paraId="1E3EED43" w14:textId="308970D4" w:rsidR="377193D2" w:rsidRDefault="377193D2" w:rsidP="377193D2">
          <w:pPr>
            <w:pStyle w:val="Header"/>
            <w:ind w:left="-115"/>
          </w:pPr>
        </w:p>
      </w:tc>
      <w:tc>
        <w:tcPr>
          <w:tcW w:w="3120" w:type="dxa"/>
        </w:tcPr>
        <w:p w14:paraId="41BB72B1" w14:textId="1F8A8D57" w:rsidR="377193D2" w:rsidRDefault="377193D2" w:rsidP="377193D2">
          <w:pPr>
            <w:pStyle w:val="Header"/>
            <w:jc w:val="center"/>
          </w:pPr>
        </w:p>
      </w:tc>
      <w:tc>
        <w:tcPr>
          <w:tcW w:w="3120" w:type="dxa"/>
        </w:tcPr>
        <w:p w14:paraId="46276D7C" w14:textId="1676A4FA" w:rsidR="377193D2" w:rsidRDefault="377193D2" w:rsidP="377193D2">
          <w:pPr>
            <w:pStyle w:val="Header"/>
            <w:ind w:right="-115"/>
            <w:jc w:val="right"/>
          </w:pPr>
        </w:p>
      </w:tc>
    </w:tr>
  </w:tbl>
  <w:p w14:paraId="71313E1B" w14:textId="61B9174C" w:rsidR="377193D2" w:rsidRDefault="377193D2" w:rsidP="37719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77193D2" w14:paraId="109953AC" w14:textId="77777777" w:rsidTr="377193D2">
      <w:tc>
        <w:tcPr>
          <w:tcW w:w="3120" w:type="dxa"/>
        </w:tcPr>
        <w:p w14:paraId="47F4FD15" w14:textId="25CE8386" w:rsidR="377193D2" w:rsidRDefault="377193D2" w:rsidP="00D03BA3">
          <w:pPr>
            <w:pStyle w:val="Header"/>
          </w:pPr>
        </w:p>
      </w:tc>
      <w:tc>
        <w:tcPr>
          <w:tcW w:w="3120" w:type="dxa"/>
        </w:tcPr>
        <w:p w14:paraId="685DDDEE" w14:textId="17A3E561" w:rsidR="377193D2" w:rsidRDefault="377193D2" w:rsidP="377193D2">
          <w:pPr>
            <w:pStyle w:val="Header"/>
            <w:jc w:val="center"/>
          </w:pPr>
        </w:p>
      </w:tc>
      <w:tc>
        <w:tcPr>
          <w:tcW w:w="3120" w:type="dxa"/>
        </w:tcPr>
        <w:p w14:paraId="6FB543E6" w14:textId="49C76E86" w:rsidR="377193D2" w:rsidRDefault="377193D2" w:rsidP="377193D2">
          <w:pPr>
            <w:pStyle w:val="Header"/>
            <w:ind w:right="-115"/>
            <w:jc w:val="right"/>
          </w:pPr>
        </w:p>
      </w:tc>
    </w:tr>
  </w:tbl>
  <w:p w14:paraId="567DE05E" w14:textId="1E611882" w:rsidR="377193D2" w:rsidRDefault="377193D2" w:rsidP="37719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7193D2"/>
    <w:rsid w:val="000C5330"/>
    <w:rsid w:val="000E4520"/>
    <w:rsid w:val="00230290"/>
    <w:rsid w:val="003F7A77"/>
    <w:rsid w:val="00426A57"/>
    <w:rsid w:val="00462A20"/>
    <w:rsid w:val="00504B5C"/>
    <w:rsid w:val="00521978"/>
    <w:rsid w:val="00616F4A"/>
    <w:rsid w:val="006452A2"/>
    <w:rsid w:val="006624CD"/>
    <w:rsid w:val="0067025E"/>
    <w:rsid w:val="00687922"/>
    <w:rsid w:val="00694F2C"/>
    <w:rsid w:val="006A2737"/>
    <w:rsid w:val="006A7964"/>
    <w:rsid w:val="008B0D05"/>
    <w:rsid w:val="00A968F4"/>
    <w:rsid w:val="00AD0669"/>
    <w:rsid w:val="00B51CFB"/>
    <w:rsid w:val="00D03BA3"/>
    <w:rsid w:val="00D95AB8"/>
    <w:rsid w:val="00F2163B"/>
    <w:rsid w:val="00F452F3"/>
    <w:rsid w:val="00F55D7E"/>
    <w:rsid w:val="00F943FD"/>
    <w:rsid w:val="00F96B21"/>
    <w:rsid w:val="37719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DB43"/>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Wesch</dc:creator>
  <cp:keywords/>
  <dc:description/>
  <cp:lastModifiedBy>Kelly Wesch</cp:lastModifiedBy>
  <cp:revision>5</cp:revision>
  <cp:lastPrinted>2017-01-06T10:57:00Z</cp:lastPrinted>
  <dcterms:created xsi:type="dcterms:W3CDTF">2016-11-29T02:38:00Z</dcterms:created>
  <dcterms:modified xsi:type="dcterms:W3CDTF">2017-01-07T00:43:00Z</dcterms:modified>
</cp:coreProperties>
</file>